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CD" w:rsidRPr="00BC2B96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2B96">
        <w:rPr>
          <w:rFonts w:ascii="Arial" w:hAnsi="Arial" w:cs="Arial"/>
          <w:b/>
          <w:sz w:val="24"/>
          <w:szCs w:val="24"/>
        </w:rPr>
        <w:t xml:space="preserve">ESTUDO DIRIGIDO DA AULA </w:t>
      </w:r>
      <w:proofErr w:type="gramStart"/>
      <w:r w:rsidRPr="00BC2B96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236F8D" w:rsidRPr="00236F8D" w:rsidRDefault="00236F8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BC2B96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2B96">
        <w:rPr>
          <w:rFonts w:ascii="Arial" w:hAnsi="Arial" w:cs="Arial"/>
          <w:b/>
          <w:sz w:val="24"/>
          <w:szCs w:val="24"/>
        </w:rPr>
        <w:t xml:space="preserve">MATERIAL RECOMENDADO </w:t>
      </w:r>
      <w:r w:rsidR="00236F8D" w:rsidRPr="00BC2B96">
        <w:rPr>
          <w:rFonts w:ascii="Arial" w:hAnsi="Arial" w:cs="Arial"/>
          <w:b/>
          <w:sz w:val="24"/>
          <w:szCs w:val="24"/>
        </w:rPr>
        <w:t>P</w:t>
      </w:r>
      <w:r w:rsidRPr="00BC2B96">
        <w:rPr>
          <w:rFonts w:ascii="Arial" w:hAnsi="Arial" w:cs="Arial"/>
          <w:b/>
          <w:sz w:val="24"/>
          <w:szCs w:val="24"/>
        </w:rPr>
        <w:t>ARA ESTUDO: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- Cor</w:t>
      </w:r>
      <w:r w:rsidR="00236F8D" w:rsidRPr="00236F8D">
        <w:rPr>
          <w:rFonts w:ascii="Arial" w:hAnsi="Arial" w:cs="Arial"/>
          <w:sz w:val="24"/>
          <w:szCs w:val="24"/>
        </w:rPr>
        <w:t>p</w:t>
      </w:r>
      <w:r w:rsidRPr="00236F8D">
        <w:rPr>
          <w:rFonts w:ascii="Arial" w:hAnsi="Arial" w:cs="Arial"/>
          <w:sz w:val="24"/>
          <w:szCs w:val="24"/>
        </w:rPr>
        <w:t xml:space="preserve">o Humano – Fundamentos de Anatomia e Fisiologia – Gerard </w:t>
      </w:r>
      <w:proofErr w:type="spellStart"/>
      <w:r w:rsidRPr="00236F8D">
        <w:rPr>
          <w:rFonts w:ascii="Arial" w:hAnsi="Arial" w:cs="Arial"/>
          <w:sz w:val="24"/>
          <w:szCs w:val="24"/>
        </w:rPr>
        <w:t>Tortora</w:t>
      </w:r>
      <w:proofErr w:type="spellEnd"/>
      <w:r w:rsidRPr="00236F8D">
        <w:rPr>
          <w:rFonts w:ascii="Arial" w:hAnsi="Arial" w:cs="Arial"/>
          <w:sz w:val="24"/>
          <w:szCs w:val="24"/>
        </w:rPr>
        <w:t xml:space="preserve"> (disponível na Biblioteca Virtual e na biblioteca da Escola</w:t>
      </w:r>
      <w:r w:rsidR="00236F8D" w:rsidRPr="00236F8D">
        <w:rPr>
          <w:rFonts w:ascii="Arial" w:eastAsiaTheme="minorHAnsi" w:hAnsi="Arial" w:cs="Arial"/>
          <w:sz w:val="24"/>
          <w:szCs w:val="24"/>
          <w:lang w:eastAsia="en-US"/>
        </w:rPr>
        <w:t>)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6F8D">
        <w:rPr>
          <w:rFonts w:ascii="Arial" w:hAnsi="Arial" w:cs="Arial"/>
          <w:sz w:val="24"/>
          <w:szCs w:val="24"/>
        </w:rPr>
        <w:t xml:space="preserve">- Tratado ou Fundamentos de Fisiologia – </w:t>
      </w:r>
      <w:proofErr w:type="spellStart"/>
      <w:r w:rsidRPr="00236F8D">
        <w:rPr>
          <w:rFonts w:ascii="Arial" w:hAnsi="Arial" w:cs="Arial"/>
          <w:sz w:val="24"/>
          <w:szCs w:val="24"/>
        </w:rPr>
        <w:t>Guyton</w:t>
      </w:r>
      <w:proofErr w:type="spellEnd"/>
      <w:r w:rsidRPr="00236F8D">
        <w:rPr>
          <w:rFonts w:ascii="Arial" w:hAnsi="Arial" w:cs="Arial"/>
          <w:sz w:val="24"/>
          <w:szCs w:val="24"/>
        </w:rPr>
        <w:t xml:space="preserve"> e Hall - </w:t>
      </w:r>
      <w:r w:rsidRPr="00236F8D">
        <w:rPr>
          <w:rFonts w:ascii="Arial" w:hAnsi="Arial" w:cs="Arial"/>
          <w:sz w:val="24"/>
          <w:szCs w:val="24"/>
        </w:rPr>
        <w:t xml:space="preserve">(disponível </w:t>
      </w:r>
      <w:r w:rsidRPr="00236F8D">
        <w:rPr>
          <w:rFonts w:ascii="Arial" w:hAnsi="Arial" w:cs="Arial"/>
          <w:sz w:val="24"/>
          <w:szCs w:val="24"/>
        </w:rPr>
        <w:t xml:space="preserve">na internet </w:t>
      </w:r>
      <w:r w:rsidR="00236F8D" w:rsidRPr="00236F8D">
        <w:rPr>
          <w:rFonts w:ascii="Arial" w:hAnsi="Arial" w:cs="Arial"/>
          <w:sz w:val="24"/>
          <w:szCs w:val="24"/>
        </w:rPr>
        <w:t>p</w:t>
      </w:r>
      <w:r w:rsidRPr="00236F8D">
        <w:rPr>
          <w:rFonts w:ascii="Arial" w:hAnsi="Arial" w:cs="Arial"/>
          <w:sz w:val="24"/>
          <w:szCs w:val="24"/>
        </w:rPr>
        <w:t>ara download</w:t>
      </w:r>
      <w:r w:rsidRPr="00236F8D">
        <w:rPr>
          <w:rFonts w:ascii="Arial" w:hAnsi="Arial" w:cs="Arial"/>
          <w:sz w:val="24"/>
          <w:szCs w:val="24"/>
        </w:rPr>
        <w:t xml:space="preserve"> e na biblioteca da Escola</w:t>
      </w:r>
      <w:r w:rsidR="00236F8D" w:rsidRPr="00236F8D">
        <w:rPr>
          <w:rFonts w:ascii="Arial" w:eastAsiaTheme="minorHAnsi" w:hAnsi="Arial" w:cs="Arial"/>
          <w:sz w:val="24"/>
          <w:szCs w:val="24"/>
          <w:lang w:eastAsia="en-US"/>
        </w:rPr>
        <w:t>)</w:t>
      </w:r>
    </w:p>
    <w:p w:rsidR="00236F8D" w:rsidRPr="00236F8D" w:rsidRDefault="00236F8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Qual a constituição da membrana plasmática?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Como as moléculas de fosfolipídios são arranjadas na membrana plasmática?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Qual a função das proteínas na membrana plasmática?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Quais as funções da membrana plasmática?</w:t>
      </w:r>
    </w:p>
    <w:p w:rsidR="004F62CD" w:rsidRPr="00236F8D" w:rsidRDefault="004F62CD" w:rsidP="00BC2B9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Quais os fatores relacionados à permeabilidade seletiva da membrana?</w:t>
      </w:r>
    </w:p>
    <w:p w:rsidR="004F62CD" w:rsidRPr="00236F8D" w:rsidRDefault="004F62CD" w:rsidP="00BC2B9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Como é a distribuição dos fluidos no corpo humano?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 xml:space="preserve">Como é chamado o fluido extracelular e </w:t>
      </w:r>
      <w:proofErr w:type="gramStart"/>
      <w:r w:rsidRPr="00236F8D">
        <w:rPr>
          <w:rFonts w:ascii="Arial" w:hAnsi="Arial" w:cs="Arial"/>
          <w:sz w:val="24"/>
          <w:szCs w:val="24"/>
        </w:rPr>
        <w:t>por que</w:t>
      </w:r>
      <w:proofErr w:type="gramEnd"/>
      <w:r w:rsidRPr="00236F8D">
        <w:rPr>
          <w:rFonts w:ascii="Arial" w:hAnsi="Arial" w:cs="Arial"/>
          <w:sz w:val="24"/>
          <w:szCs w:val="24"/>
        </w:rPr>
        <w:t>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Como é chamado o fluido extracelular que preenche os espaços microscópicos entre as células dos tecidos?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Como é chamado o fluido extracelular em vasos sanguíneos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 xml:space="preserve">  Como é chamado o fluido extracelular em vasos linfáticos?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 xml:space="preserve">Quais os constituintes que precisam estar disponíveis no ambiente interno para que as células possam </w:t>
      </w:r>
      <w:proofErr w:type="gramStart"/>
      <w:r w:rsidRPr="00236F8D">
        <w:rPr>
          <w:rFonts w:ascii="Arial" w:hAnsi="Arial" w:cs="Arial"/>
          <w:sz w:val="24"/>
          <w:szCs w:val="24"/>
        </w:rPr>
        <w:t>viver,</w:t>
      </w:r>
      <w:proofErr w:type="gramEnd"/>
      <w:r w:rsidRPr="00236F8D">
        <w:rPr>
          <w:rFonts w:ascii="Arial" w:hAnsi="Arial" w:cs="Arial"/>
          <w:sz w:val="24"/>
          <w:szCs w:val="24"/>
        </w:rPr>
        <w:t xml:space="preserve"> crescer e realizar suas funções especiais?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 xml:space="preserve">Quais os dois estágios do transporte do fluido extracelular através de todas as partes do corpo? 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 xml:space="preserve"> Com que velocidade todo o sangue na circulação atravessa o circuito circulatório inteiro do organismo?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Quais fatores auxiliam a manter a quase completa homogeneidade do fluido extracelular no corpo?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 xml:space="preserve"> De que é constituído o fluido extracelular?</w:t>
      </w:r>
    </w:p>
    <w:p w:rsidR="004F62CD" w:rsidRPr="00236F8D" w:rsidRDefault="004F62CD" w:rsidP="00BC2B9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De que é constituído o fluido intracelular?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color w:val="000000"/>
          <w:sz w:val="24"/>
          <w:szCs w:val="24"/>
        </w:rPr>
        <w:t>Como são classificados os processos envolvidos no movimento de substâncias através das membranas plasmáticas?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36F8D">
        <w:rPr>
          <w:rFonts w:ascii="Arial" w:hAnsi="Arial" w:cs="Arial"/>
          <w:color w:val="000000"/>
          <w:sz w:val="24"/>
          <w:szCs w:val="24"/>
        </w:rPr>
        <w:t>Qual o tipo de energia utilizada nos processos passivos?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36F8D">
        <w:rPr>
          <w:rFonts w:ascii="Arial" w:hAnsi="Arial" w:cs="Arial"/>
          <w:color w:val="000000"/>
          <w:sz w:val="24"/>
          <w:szCs w:val="24"/>
        </w:rPr>
        <w:t>Em relação às concentrações, como é o movimento das substâncias nos processos passivos?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36F8D">
        <w:rPr>
          <w:rFonts w:ascii="Arial" w:hAnsi="Arial" w:cs="Arial"/>
          <w:color w:val="000000"/>
          <w:sz w:val="24"/>
          <w:szCs w:val="24"/>
        </w:rPr>
        <w:t xml:space="preserve"> Como é chamada a diferença entre altas e baixas concentrações de solutos?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36F8D">
        <w:rPr>
          <w:rFonts w:ascii="Arial" w:hAnsi="Arial" w:cs="Arial"/>
          <w:color w:val="000000"/>
          <w:sz w:val="24"/>
          <w:szCs w:val="24"/>
        </w:rPr>
        <w:t>Qual o tipo de energia utilizada nos processos passivos?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36F8D">
        <w:rPr>
          <w:rFonts w:ascii="Arial" w:hAnsi="Arial" w:cs="Arial"/>
          <w:bCs/>
          <w:color w:val="000000"/>
          <w:sz w:val="24"/>
          <w:szCs w:val="24"/>
        </w:rPr>
        <w:t>O que é difusão simples e como ela ocorre?</w:t>
      </w:r>
    </w:p>
    <w:p w:rsidR="004F62CD" w:rsidRPr="00236F8D" w:rsidRDefault="004F62CD" w:rsidP="00BC2B9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O que é osmose e como ela ocorre?</w:t>
      </w:r>
    </w:p>
    <w:p w:rsidR="004F62CD" w:rsidRPr="00236F8D" w:rsidRDefault="004F62CD" w:rsidP="00BC2B9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O que é pressão osmótica?</w:t>
      </w:r>
    </w:p>
    <w:p w:rsidR="004F62CD" w:rsidRPr="00236F8D" w:rsidRDefault="004F62CD" w:rsidP="00BC2B9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lastRenderedPageBreak/>
        <w:t>Explique o que ocorre quando se coloca uma hemácia em uma solução isotônica, hipotônica e hipertônica.</w:t>
      </w:r>
    </w:p>
    <w:p w:rsidR="004F62CD" w:rsidRPr="00236F8D" w:rsidRDefault="004F62CD" w:rsidP="00BC2B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4F62CD" w:rsidRPr="00236F8D" w:rsidRDefault="004F62CD" w:rsidP="00BC2B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F8D">
        <w:rPr>
          <w:rFonts w:ascii="Arial" w:hAnsi="Arial" w:cs="Arial"/>
          <w:sz w:val="24"/>
          <w:szCs w:val="24"/>
        </w:rPr>
        <w:t>Qual a importância da filtração no corpo humano?</w:t>
      </w:r>
    </w:p>
    <w:p w:rsidR="00705D5A" w:rsidRDefault="00705D5A"/>
    <w:sectPr w:rsidR="00705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D5E"/>
    <w:multiLevelType w:val="hybridMultilevel"/>
    <w:tmpl w:val="0840EE76"/>
    <w:lvl w:ilvl="0" w:tplc="8DDCA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EA"/>
    <w:rsid w:val="00236F8D"/>
    <w:rsid w:val="004F62CD"/>
    <w:rsid w:val="00705D5A"/>
    <w:rsid w:val="008F05EB"/>
    <w:rsid w:val="009938EA"/>
    <w:rsid w:val="00AB5FB4"/>
    <w:rsid w:val="00B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6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2020-07-30T13:53:00Z</dcterms:created>
  <dcterms:modified xsi:type="dcterms:W3CDTF">2020-07-30T14:03:00Z</dcterms:modified>
</cp:coreProperties>
</file>