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5E5A01" w:rsidRDefault="00D72C44" w:rsidP="005E5A01">
      <w:pPr>
        <w:spacing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Quando ocorre a primeira diurese no RN?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O que provoca a presença de manchas avermelhadas nas fraldas,</w:t>
      </w:r>
      <w:r w:rsidR="005B3922">
        <w:rPr>
          <w:rFonts w:ascii="Arial" w:eastAsia="MyriadPro-Light" w:hAnsi="Arial" w:cs="Arial"/>
          <w:sz w:val="24"/>
          <w:szCs w:val="24"/>
        </w:rPr>
        <w:t xml:space="preserve"> </w:t>
      </w:r>
      <w:r w:rsidRPr="00574843">
        <w:rPr>
          <w:rFonts w:ascii="Arial" w:eastAsia="MyriadPro-Light" w:hAnsi="Arial" w:cs="Arial"/>
          <w:sz w:val="24"/>
          <w:szCs w:val="24"/>
        </w:rPr>
        <w:t xml:space="preserve">eventualmente?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Como é a glande e o prepúcio no RN?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hipospádia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epispádia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criptorquidia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936EFA" w:rsidRPr="00936EFA" w:rsidRDefault="00936EFA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>
        <w:rPr>
          <w:rFonts w:ascii="Arial" w:eastAsia="MyriadPro-Light" w:hAnsi="Arial" w:cs="Arial"/>
          <w:sz w:val="24"/>
          <w:szCs w:val="24"/>
        </w:rPr>
        <w:t>hidrocele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>?</w:t>
      </w:r>
    </w:p>
    <w:p w:rsidR="00936EFA" w:rsidRPr="00936EFA" w:rsidRDefault="00936EFA" w:rsidP="00936EFA">
      <w:pPr>
        <w:pStyle w:val="PargrafodaLista"/>
        <w:rPr>
          <w:rFonts w:ascii="Arial" w:eastAsia="MyriadPro-Light" w:hAnsi="Arial" w:cs="Arial"/>
          <w:sz w:val="24"/>
          <w:szCs w:val="24"/>
        </w:rPr>
      </w:pPr>
    </w:p>
    <w:p w:rsidR="00D72C44" w:rsidRPr="00936EFA" w:rsidRDefault="00936EFA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r>
        <w:rPr>
          <w:rFonts w:ascii="Arial" w:eastAsia="MyriadPro-Light" w:hAnsi="Arial" w:cs="Arial"/>
          <w:sz w:val="24"/>
          <w:szCs w:val="24"/>
        </w:rPr>
        <w:t>fimose</w:t>
      </w:r>
      <w:r w:rsidRPr="00574843">
        <w:rPr>
          <w:rFonts w:ascii="Arial" w:eastAsia="MyriadPro-Light" w:hAnsi="Arial" w:cs="Arial"/>
          <w:sz w:val="24"/>
          <w:szCs w:val="24"/>
        </w:rPr>
        <w:t xml:space="preserve">?    </w:t>
      </w:r>
    </w:p>
    <w:p w:rsidR="00936EFA" w:rsidRPr="00936EFA" w:rsidRDefault="00936EFA" w:rsidP="00936EFA">
      <w:pPr>
        <w:pStyle w:val="PargrafodaLista"/>
        <w:rPr>
          <w:rFonts w:ascii="Arial" w:hAnsi="Arial" w:cs="Arial"/>
          <w:sz w:val="24"/>
          <w:szCs w:val="24"/>
        </w:rPr>
      </w:pPr>
    </w:p>
    <w:p w:rsidR="00936EFA" w:rsidRDefault="00936EFA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orientação no caso da ocorrência de mamas ingurgitadas no RN?</w:t>
      </w:r>
    </w:p>
    <w:p w:rsidR="00936EFA" w:rsidRPr="00936EFA" w:rsidRDefault="00936EFA" w:rsidP="00936EFA">
      <w:pPr>
        <w:pStyle w:val="PargrafodaLista"/>
        <w:rPr>
          <w:rFonts w:ascii="Arial" w:hAnsi="Arial" w:cs="Arial"/>
          <w:sz w:val="24"/>
          <w:szCs w:val="24"/>
        </w:rPr>
      </w:pPr>
    </w:p>
    <w:p w:rsidR="00936EFA" w:rsidRDefault="00936EFA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a visão do RN?</w:t>
      </w:r>
    </w:p>
    <w:p w:rsidR="00936EFA" w:rsidRPr="00936EFA" w:rsidRDefault="00936EFA" w:rsidP="00936EFA">
      <w:pPr>
        <w:pStyle w:val="PargrafodaLista"/>
        <w:rPr>
          <w:rFonts w:ascii="Arial" w:hAnsi="Arial" w:cs="Arial"/>
          <w:sz w:val="24"/>
          <w:szCs w:val="24"/>
        </w:rPr>
      </w:pP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a </w:t>
      </w:r>
      <w:r>
        <w:rPr>
          <w:rFonts w:ascii="Arial" w:hAnsi="Arial" w:cs="Arial"/>
          <w:sz w:val="24"/>
          <w:szCs w:val="24"/>
        </w:rPr>
        <w:t>audição</w:t>
      </w:r>
      <w:r>
        <w:rPr>
          <w:rFonts w:ascii="Arial" w:hAnsi="Arial" w:cs="Arial"/>
          <w:sz w:val="24"/>
          <w:szCs w:val="24"/>
        </w:rPr>
        <w:t xml:space="preserve"> do RN?</w:t>
      </w:r>
    </w:p>
    <w:p w:rsidR="00936EFA" w:rsidRPr="00936EFA" w:rsidRDefault="00936EFA" w:rsidP="00936EFA">
      <w:pPr>
        <w:pStyle w:val="PargrafodaLista"/>
        <w:rPr>
          <w:rFonts w:ascii="Arial" w:hAnsi="Arial" w:cs="Arial"/>
          <w:sz w:val="24"/>
          <w:szCs w:val="24"/>
        </w:rPr>
      </w:pP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olfato</w:t>
      </w:r>
      <w:r>
        <w:rPr>
          <w:rFonts w:ascii="Arial" w:hAnsi="Arial" w:cs="Arial"/>
          <w:sz w:val="24"/>
          <w:szCs w:val="24"/>
        </w:rPr>
        <w:t xml:space="preserve">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paladar</w:t>
      </w:r>
      <w:r>
        <w:rPr>
          <w:rFonts w:ascii="Arial" w:hAnsi="Arial" w:cs="Arial"/>
          <w:sz w:val="24"/>
          <w:szCs w:val="24"/>
        </w:rPr>
        <w:t xml:space="preserve">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</w:t>
      </w:r>
      <w:r>
        <w:rPr>
          <w:rFonts w:ascii="Arial" w:hAnsi="Arial" w:cs="Arial"/>
          <w:sz w:val="24"/>
          <w:szCs w:val="24"/>
        </w:rPr>
        <w:t>o tato</w:t>
      </w:r>
      <w:r>
        <w:rPr>
          <w:rFonts w:ascii="Arial" w:hAnsi="Arial" w:cs="Arial"/>
          <w:sz w:val="24"/>
          <w:szCs w:val="24"/>
        </w:rPr>
        <w:t xml:space="preserve">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problemas que podem ocorrer na área sacrolombar da coluna vertebral do RN? Quais as diferenças entre cada um e o comprometimento na vida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temperatura corporal normal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deve ser observado na respiração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frequência respiratória média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frequência </w:t>
      </w:r>
      <w:r>
        <w:rPr>
          <w:rFonts w:ascii="Arial" w:hAnsi="Arial" w:cs="Arial"/>
          <w:sz w:val="24"/>
          <w:szCs w:val="24"/>
        </w:rPr>
        <w:t>cardíaca</w:t>
      </w:r>
      <w:r>
        <w:rPr>
          <w:rFonts w:ascii="Arial" w:hAnsi="Arial" w:cs="Arial"/>
          <w:sz w:val="24"/>
          <w:szCs w:val="24"/>
        </w:rPr>
        <w:t xml:space="preserve"> média do RN?</w:t>
      </w:r>
    </w:p>
    <w:p w:rsidR="00936EFA" w:rsidRDefault="00936EFA" w:rsidP="00936EF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sequencia correta do banho do RN?</w:t>
      </w:r>
    </w:p>
    <w:p w:rsidR="00936EFA" w:rsidRPr="009711A3" w:rsidRDefault="00936EFA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deve ser o cuidado com o coto umbilical?</w:t>
      </w:r>
      <w:bookmarkStart w:id="0" w:name="_GoBack"/>
      <w:bookmarkEnd w:id="0"/>
    </w:p>
    <w:sectPr w:rsidR="00936EFA" w:rsidRPr="00971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35494A"/>
    <w:rsid w:val="004338DE"/>
    <w:rsid w:val="005B3922"/>
    <w:rsid w:val="005E5A01"/>
    <w:rsid w:val="00936EFA"/>
    <w:rsid w:val="009711A3"/>
    <w:rsid w:val="00BD3FCC"/>
    <w:rsid w:val="00D72C44"/>
    <w:rsid w:val="00E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2020-06-15T13:42:00Z</dcterms:created>
  <dcterms:modified xsi:type="dcterms:W3CDTF">2020-06-15T13:57:00Z</dcterms:modified>
</cp:coreProperties>
</file>